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rPr>
          <w:rFonts w:hint="eastAsia" w:asciiTheme="minorEastAsia" w:hAnsiTheme="minorEastAsia" w:eastAsiaTheme="min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 w:val="32"/>
          <w:szCs w:val="32"/>
        </w:rPr>
        <w:t>附件1</w:t>
      </w:r>
    </w:p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福建工程学院机械与汽车工程学院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学生参加</w:t>
      </w:r>
    </w:p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创新创业活动奖励（专利软著类）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申请评估表</w:t>
      </w:r>
    </w:p>
    <w:p>
      <w:pPr>
        <w:jc w:val="left"/>
      </w:pPr>
    </w:p>
    <w:tbl>
      <w:tblPr>
        <w:tblStyle w:val="7"/>
        <w:tblW w:w="925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24"/>
        <w:gridCol w:w="1417"/>
        <w:gridCol w:w="2499"/>
        <w:gridCol w:w="1187"/>
        <w:gridCol w:w="987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  <w:jc w:val="center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申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请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专利名称</w:t>
            </w:r>
          </w:p>
        </w:tc>
        <w:tc>
          <w:tcPr>
            <w:tcW w:w="793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发 明 人</w:t>
            </w:r>
          </w:p>
        </w:tc>
        <w:tc>
          <w:tcPr>
            <w:tcW w:w="39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第一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发明人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签   名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" w:hRule="atLeast"/>
          <w:jc w:val="center"/>
        </w:trPr>
        <w:tc>
          <w:tcPr>
            <w:tcW w:w="132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申 请 人</w:t>
            </w:r>
          </w:p>
        </w:tc>
        <w:tc>
          <w:tcPr>
            <w:tcW w:w="391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联系电话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91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邮  箱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atLeast"/>
          <w:jc w:val="center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专利申请类别</w:t>
            </w:r>
          </w:p>
        </w:tc>
        <w:tc>
          <w:tcPr>
            <w:tcW w:w="7933" w:type="dxa"/>
            <w:gridSpan w:val="5"/>
            <w:vAlign w:val="center"/>
          </w:tcPr>
          <w:p>
            <w:pPr>
              <w:ind w:firstLine="420" w:firstLineChars="200"/>
              <w:jc w:val="left"/>
              <w:rPr>
                <w:rFonts w:asciiTheme="minorEastAsia" w:hAnsiTheme="minorEastAsia" w:eastAsiaTheme="minorEastAsia"/>
                <w:kern w:val="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实用新型专利  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计算机软件著作权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其他：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专利申请依托的项目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类别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和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名称</w:t>
            </w:r>
          </w:p>
        </w:tc>
        <w:tc>
          <w:tcPr>
            <w:tcW w:w="6516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60" w:hRule="atLeast"/>
          <w:jc w:val="center"/>
        </w:trPr>
        <w:tc>
          <w:tcPr>
            <w:tcW w:w="9257" w:type="dxa"/>
            <w:gridSpan w:val="6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1.</w:t>
            </w:r>
            <w:r>
              <w:rPr>
                <w:rFonts w:eastAsiaTheme="minorEastAsia"/>
                <w:kern w:val="0"/>
                <w:szCs w:val="21"/>
              </w:rPr>
              <w:t>专利的新颖性、创造性、应用前景：(可另加附页)</w:t>
            </w:r>
          </w:p>
          <w:p>
            <w:pPr>
              <w:spacing w:before="109" w:beforeLines="35"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83" w:hRule="atLeast"/>
          <w:jc w:val="center"/>
        </w:trPr>
        <w:tc>
          <w:tcPr>
            <w:tcW w:w="9257" w:type="dxa"/>
            <w:gridSpan w:val="6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申请团队已参加或拟参加“互联网+”等创新创业项目简介</w:t>
            </w:r>
            <w:r>
              <w:rPr>
                <w:rFonts w:hint="eastAsia" w:ascii="宋体" w:hAnsi="宋体"/>
                <w:kern w:val="0"/>
                <w:szCs w:val="21"/>
              </w:rPr>
              <w:t>：</w:t>
            </w:r>
            <w:r>
              <w:rPr>
                <w:rFonts w:eastAsiaTheme="minorEastAsia"/>
                <w:kern w:val="0"/>
                <w:szCs w:val="21"/>
              </w:rPr>
              <w:t>(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>包含1.项目前景；2.市场痛点；3.项目优势；4.产品介绍等，</w:t>
            </w:r>
            <w:r>
              <w:rPr>
                <w:rFonts w:eastAsiaTheme="minorEastAsia"/>
                <w:kern w:val="0"/>
                <w:szCs w:val="21"/>
              </w:rPr>
              <w:t>可另加附页</w:t>
            </w:r>
            <w:r>
              <w:rPr>
                <w:rFonts w:hint="eastAsia" w:eastAsiaTheme="minor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>已参加的项目可直接附参赛PPT</w:t>
            </w:r>
            <w:r>
              <w:rPr>
                <w:rFonts w:eastAsiaTheme="minorEastAsia"/>
                <w:kern w:val="0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before="109" w:beforeLines="35" w:line="40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5" w:hRule="atLeast"/>
          <w:jc w:val="center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院团委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初审意见</w:t>
            </w:r>
          </w:p>
        </w:tc>
        <w:tc>
          <w:tcPr>
            <w:tcW w:w="7933" w:type="dxa"/>
            <w:gridSpan w:val="5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ind w:firstLine="4200" w:firstLineChars="2000"/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签字（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盖章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  <w:t>：</w:t>
            </w:r>
          </w:p>
          <w:p>
            <w:pPr>
              <w:ind w:firstLine="6090" w:firstLineChars="290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年  月  日</w:t>
            </w:r>
          </w:p>
        </w:tc>
      </w:tr>
    </w:tbl>
    <w:p>
      <w:pPr>
        <w:spacing w:line="520" w:lineRule="exact"/>
        <w:ind w:right="227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注：</w:t>
      </w:r>
    </w:p>
    <w:p>
      <w:pPr>
        <w:spacing w:line="520" w:lineRule="exact"/>
        <w:ind w:right="227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1.请按顺序逐项填写，填写内容必须实事求是，表达明确严谨，空缺项要填“无”；</w:t>
      </w:r>
    </w:p>
    <w:p>
      <w:pPr>
        <w:spacing w:line="520" w:lineRule="exact"/>
        <w:ind w:right="227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2.表格中的字体</w:t>
      </w:r>
      <w:r>
        <w:rPr>
          <w:rFonts w:hint="eastAsia" w:ascii="仿宋" w:hAnsi="仿宋" w:eastAsia="仿宋"/>
          <w:b/>
          <w:bCs/>
          <w:szCs w:val="21"/>
        </w:rPr>
        <w:t>小四号仿宋体</w:t>
      </w:r>
      <w:r>
        <w:rPr>
          <w:rFonts w:hint="eastAsia" w:ascii="仿宋" w:hAnsi="仿宋" w:eastAsia="仿宋"/>
          <w:szCs w:val="21"/>
        </w:rPr>
        <w:t>，</w:t>
      </w:r>
      <w:r>
        <w:rPr>
          <w:rFonts w:hint="eastAsia" w:ascii="仿宋" w:hAnsi="仿宋" w:eastAsia="仿宋"/>
          <w:b/>
          <w:bCs/>
          <w:szCs w:val="21"/>
        </w:rPr>
        <w:t>1.5倍行距</w:t>
      </w:r>
      <w:r>
        <w:rPr>
          <w:rFonts w:hint="eastAsia" w:ascii="仿宋" w:hAnsi="仿宋" w:eastAsia="仿宋"/>
          <w:szCs w:val="21"/>
        </w:rPr>
        <w:t>；需签字部分由相关人员以黑色钢笔或水笔签名。均用</w:t>
      </w:r>
      <w:r>
        <w:rPr>
          <w:rFonts w:hint="eastAsia" w:ascii="仿宋" w:hAnsi="仿宋" w:eastAsia="仿宋"/>
          <w:b/>
          <w:bCs/>
          <w:szCs w:val="21"/>
        </w:rPr>
        <w:t>A4纸双面打印</w:t>
      </w:r>
      <w:r>
        <w:rPr>
          <w:rFonts w:hint="eastAsia" w:ascii="仿宋" w:hAnsi="仿宋" w:eastAsia="仿宋"/>
          <w:szCs w:val="21"/>
        </w:rPr>
        <w:t>，于左侧装订成册；</w:t>
      </w:r>
    </w:p>
    <w:p>
      <w:pPr>
        <w:spacing w:line="520" w:lineRule="exact"/>
        <w:ind w:right="227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3.</w:t>
      </w:r>
      <w:r>
        <w:rPr>
          <w:rFonts w:hint="eastAsia" w:ascii="仿宋" w:hAnsi="仿宋" w:eastAsia="仿宋"/>
          <w:b/>
          <w:bCs/>
          <w:szCs w:val="21"/>
        </w:rPr>
        <w:t>填写不规范或不符合要求的</w:t>
      </w:r>
      <w:r>
        <w:rPr>
          <w:rFonts w:hint="eastAsia" w:ascii="仿宋" w:hAnsi="仿宋" w:eastAsia="仿宋"/>
          <w:szCs w:val="21"/>
        </w:rPr>
        <w:t>，一律不予申请。</w:t>
      </w:r>
    </w:p>
    <w:sectPr>
      <w:pgSz w:w="11906" w:h="16838"/>
      <w:pgMar w:top="765" w:right="1797" w:bottom="39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iMDZlODc3NGYyNDdmYjRlN2ZhOTM1ZmEzYTIxYjAifQ=="/>
  </w:docVars>
  <w:rsids>
    <w:rsidRoot w:val="00D5722B"/>
    <w:rsid w:val="00001F07"/>
    <w:rsid w:val="000048BB"/>
    <w:rsid w:val="00005655"/>
    <w:rsid w:val="000423EA"/>
    <w:rsid w:val="000456F2"/>
    <w:rsid w:val="0004776D"/>
    <w:rsid w:val="0005139C"/>
    <w:rsid w:val="00065137"/>
    <w:rsid w:val="0007584B"/>
    <w:rsid w:val="000A1485"/>
    <w:rsid w:val="000B3D10"/>
    <w:rsid w:val="000B79E0"/>
    <w:rsid w:val="000D4A1F"/>
    <w:rsid w:val="000D7CC6"/>
    <w:rsid w:val="000F09E4"/>
    <w:rsid w:val="001120A4"/>
    <w:rsid w:val="0012773B"/>
    <w:rsid w:val="0014194D"/>
    <w:rsid w:val="0014305D"/>
    <w:rsid w:val="00175DB2"/>
    <w:rsid w:val="00187CD2"/>
    <w:rsid w:val="001A531D"/>
    <w:rsid w:val="001A6376"/>
    <w:rsid w:val="001D2847"/>
    <w:rsid w:val="001D474E"/>
    <w:rsid w:val="001D4E0A"/>
    <w:rsid w:val="002028BD"/>
    <w:rsid w:val="002071EB"/>
    <w:rsid w:val="0021019F"/>
    <w:rsid w:val="002607C4"/>
    <w:rsid w:val="002C7B38"/>
    <w:rsid w:val="002D21B7"/>
    <w:rsid w:val="002E5D5D"/>
    <w:rsid w:val="00310B81"/>
    <w:rsid w:val="003642F1"/>
    <w:rsid w:val="00392DAF"/>
    <w:rsid w:val="003A0D66"/>
    <w:rsid w:val="003A2B21"/>
    <w:rsid w:val="003B5DB0"/>
    <w:rsid w:val="003F6C23"/>
    <w:rsid w:val="00470405"/>
    <w:rsid w:val="00481DD7"/>
    <w:rsid w:val="00492A0D"/>
    <w:rsid w:val="00492E7B"/>
    <w:rsid w:val="004A59AF"/>
    <w:rsid w:val="004B2C95"/>
    <w:rsid w:val="004D29DB"/>
    <w:rsid w:val="004D2DB5"/>
    <w:rsid w:val="004F475F"/>
    <w:rsid w:val="00505FF6"/>
    <w:rsid w:val="005154DE"/>
    <w:rsid w:val="00555E67"/>
    <w:rsid w:val="005675F0"/>
    <w:rsid w:val="005C361B"/>
    <w:rsid w:val="005E159C"/>
    <w:rsid w:val="006053FA"/>
    <w:rsid w:val="00612F02"/>
    <w:rsid w:val="006225F9"/>
    <w:rsid w:val="00630E30"/>
    <w:rsid w:val="00634C65"/>
    <w:rsid w:val="006733A9"/>
    <w:rsid w:val="00677A96"/>
    <w:rsid w:val="00695A5C"/>
    <w:rsid w:val="00695CC0"/>
    <w:rsid w:val="006B4CA5"/>
    <w:rsid w:val="007134A4"/>
    <w:rsid w:val="007344B8"/>
    <w:rsid w:val="0074014A"/>
    <w:rsid w:val="00752A95"/>
    <w:rsid w:val="007A7CE3"/>
    <w:rsid w:val="007B1122"/>
    <w:rsid w:val="007F3D34"/>
    <w:rsid w:val="008301D4"/>
    <w:rsid w:val="008472FC"/>
    <w:rsid w:val="0085157B"/>
    <w:rsid w:val="008D35F1"/>
    <w:rsid w:val="008E3ABD"/>
    <w:rsid w:val="008E7544"/>
    <w:rsid w:val="00903B1E"/>
    <w:rsid w:val="009114D2"/>
    <w:rsid w:val="00921A84"/>
    <w:rsid w:val="00947155"/>
    <w:rsid w:val="00970B3F"/>
    <w:rsid w:val="00975403"/>
    <w:rsid w:val="009B3A40"/>
    <w:rsid w:val="009D47B0"/>
    <w:rsid w:val="00A05F17"/>
    <w:rsid w:val="00A228AA"/>
    <w:rsid w:val="00A348BF"/>
    <w:rsid w:val="00A5124D"/>
    <w:rsid w:val="00A90331"/>
    <w:rsid w:val="00A9593D"/>
    <w:rsid w:val="00AB49D7"/>
    <w:rsid w:val="00B05322"/>
    <w:rsid w:val="00B64121"/>
    <w:rsid w:val="00BB0099"/>
    <w:rsid w:val="00BE08D4"/>
    <w:rsid w:val="00BE25A8"/>
    <w:rsid w:val="00C03E2C"/>
    <w:rsid w:val="00C05D2E"/>
    <w:rsid w:val="00C263DD"/>
    <w:rsid w:val="00C653B3"/>
    <w:rsid w:val="00CA50FD"/>
    <w:rsid w:val="00CC62C2"/>
    <w:rsid w:val="00CD7725"/>
    <w:rsid w:val="00CE568A"/>
    <w:rsid w:val="00CF3086"/>
    <w:rsid w:val="00D11ACB"/>
    <w:rsid w:val="00D13F87"/>
    <w:rsid w:val="00D1715A"/>
    <w:rsid w:val="00D2778E"/>
    <w:rsid w:val="00D27D0F"/>
    <w:rsid w:val="00D5722B"/>
    <w:rsid w:val="00D6399F"/>
    <w:rsid w:val="00DF1C19"/>
    <w:rsid w:val="00DF424A"/>
    <w:rsid w:val="00E230A7"/>
    <w:rsid w:val="00E34B9A"/>
    <w:rsid w:val="00E90ED8"/>
    <w:rsid w:val="00EE11AE"/>
    <w:rsid w:val="00EF3A60"/>
    <w:rsid w:val="00F04C34"/>
    <w:rsid w:val="00F24680"/>
    <w:rsid w:val="00F97CF6"/>
    <w:rsid w:val="00FA1B92"/>
    <w:rsid w:val="00FB3D64"/>
    <w:rsid w:val="00FD6203"/>
    <w:rsid w:val="00FD6927"/>
    <w:rsid w:val="00FE080F"/>
    <w:rsid w:val="0D9460B3"/>
    <w:rsid w:val="0F03611F"/>
    <w:rsid w:val="10C81262"/>
    <w:rsid w:val="112F1830"/>
    <w:rsid w:val="11A95A18"/>
    <w:rsid w:val="130D3F6B"/>
    <w:rsid w:val="190973CF"/>
    <w:rsid w:val="19B66E83"/>
    <w:rsid w:val="1C792A84"/>
    <w:rsid w:val="1CAB5271"/>
    <w:rsid w:val="1E5A242A"/>
    <w:rsid w:val="2EFF715A"/>
    <w:rsid w:val="2FFF54BE"/>
    <w:rsid w:val="317764BC"/>
    <w:rsid w:val="33BD7C89"/>
    <w:rsid w:val="365229C6"/>
    <w:rsid w:val="37AC64C7"/>
    <w:rsid w:val="40EB551F"/>
    <w:rsid w:val="41300FAE"/>
    <w:rsid w:val="41AF4C9A"/>
    <w:rsid w:val="41F166A6"/>
    <w:rsid w:val="458B0C05"/>
    <w:rsid w:val="47950033"/>
    <w:rsid w:val="481C19D1"/>
    <w:rsid w:val="4A3C7E3F"/>
    <w:rsid w:val="4D7D17E5"/>
    <w:rsid w:val="4E5871F2"/>
    <w:rsid w:val="565A179C"/>
    <w:rsid w:val="57E55BA6"/>
    <w:rsid w:val="5BAC67E0"/>
    <w:rsid w:val="62463ABF"/>
    <w:rsid w:val="65CE6BC2"/>
    <w:rsid w:val="68515766"/>
    <w:rsid w:val="6AC53C5D"/>
    <w:rsid w:val="76D96BE4"/>
    <w:rsid w:val="7EDB20E5"/>
    <w:rsid w:val="7F307B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jc w:val="left"/>
      <w:outlineLvl w:val="0"/>
    </w:pPr>
    <w:rPr>
      <w:rFonts w:asciiTheme="minorHAnsi" w:hAnsiTheme="minorHAnsi" w:eastAsiaTheme="majorEastAsia" w:cstheme="minorBidi"/>
      <w:b/>
      <w:bCs/>
      <w:kern w:val="44"/>
      <w:sz w:val="28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spacing w:before="120" w:after="120"/>
      <w:ind w:firstLine="420" w:firstLineChars="200"/>
    </w:pPr>
    <w:rPr>
      <w:rFonts w:asciiTheme="minorHAnsi" w:hAnsiTheme="minorHAnsi" w:cstheme="minorBidi"/>
      <w:sz w:val="24"/>
      <w:szCs w:val="22"/>
    </w:rPr>
  </w:style>
  <w:style w:type="character" w:customStyle="1" w:styleId="13">
    <w:name w:val="标题 1 字符"/>
    <w:basedOn w:val="8"/>
    <w:link w:val="2"/>
    <w:qFormat/>
    <w:uiPriority w:val="0"/>
    <w:rPr>
      <w:rFonts w:eastAsiaTheme="majorEastAsia"/>
      <w:b/>
      <w:bCs/>
      <w:kern w:val="44"/>
      <w:sz w:val="28"/>
      <w:szCs w:val="44"/>
    </w:rPr>
  </w:style>
  <w:style w:type="paragraph" w:customStyle="1" w:styleId="14">
    <w:name w:val="???????¡¨¬??????????¡¨¬??????????¡¡ì?????????¡¨¬???????¡¨¬?????????¡¨¬???o??????????¡¡ì?????????¡¨¬???????¡¨¬???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Calibri" w:hAnsi="Calibri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53706A-4E94-4877-9EB7-891CCEFAD0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2012dnd.com</Company>
  <Pages>1</Pages>
  <Words>341</Words>
  <Characters>356</Characters>
  <Lines>3</Lines>
  <Paragraphs>1</Paragraphs>
  <TotalTime>9</TotalTime>
  <ScaleCrop>false</ScaleCrop>
  <LinksUpToDate>false</LinksUpToDate>
  <CharactersWithSpaces>374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2022-05-05T09:51:00Z</dcterms:created>
  <dc:creator>2012dnd.com</dc:creator>
  <cp:lastModifiedBy>:)</cp:lastModifiedBy>
  <cp:lastPrinted>2020-07-02T10:21:00Z</cp:lastPrinted>
  <dcterms:modified xsi:type="dcterms:W3CDTF">2022-05-16T07:40:23Z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790249C204D3493AB8AB7257AD322F66</vt:lpwstr>
  </property>
</Properties>
</file>